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6878F82C"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CARENT IP67 LED </w:t>
      </w:r>
      <w:r w:rsidR="00136BC8">
        <w:rPr>
          <w:rFonts w:ascii="Times New Roman" w:eastAsiaTheme="minorHAnsi" w:hAnsi="Times New Roman"/>
          <w:b/>
          <w:bCs/>
          <w:szCs w:val="24"/>
        </w:rPr>
        <w:t>20</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-30°đến +30° để phù hợp nhiều loại đường, các vị trí đường giao cắt và các loại cần đèn khác nhau.</w:t>
      </w:r>
    </w:p>
    <w:p w14:paraId="6AFDD3EB"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755B90B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w:t>
      </w:r>
      <w:r w:rsidRPr="00E221DF">
        <w:rPr>
          <w:rFonts w:ascii="Times New Roman" w:eastAsiaTheme="minorHAnsi" w:hAnsi="Times New Roman"/>
          <w:b/>
          <w:bCs/>
          <w:szCs w:val="24"/>
        </w:rPr>
        <w:t>có ổ cắm NEMA tự động ngắt điện</w:t>
      </w:r>
      <w:r w:rsidRPr="005C32C3">
        <w:rPr>
          <w:rFonts w:ascii="Times New Roman" w:eastAsiaTheme="minorHAnsi" w:hAnsi="Times New Roman"/>
          <w:szCs w:val="24"/>
        </w:rPr>
        <w:t xml:space="preserve"> an toàn khi thao tác sữa chữa trên đèn có nguồn điện, có nút siết dây nguồn đầu vào.</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16D34F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3E66B6">
        <w:rPr>
          <w:rFonts w:ascii="Times New Roman" w:eastAsiaTheme="minorHAnsi" w:hAnsi="Times New Roman"/>
          <w:b/>
          <w:bCs/>
          <w:szCs w:val="24"/>
        </w:rPr>
        <w:t xml:space="preserve">Độ kín của khối quang học và ngăn linh kiện (ngăn chứa bộ điện) ≥ IP67 </w:t>
      </w:r>
      <w:r w:rsidRPr="005C32C3">
        <w:rPr>
          <w:rFonts w:ascii="Times New Roman" w:eastAsiaTheme="minorHAnsi" w:hAnsi="Times New Roman"/>
          <w:szCs w:val="24"/>
        </w:rPr>
        <w:t>có khả năng chống bụi, chống nước, chống hơi ẩm cao; nhằm bảo vệ chống ăn mòn chân chíp LED, các tiếp điểm đấu nối bằng kim loại và các linh kiện điện bên trong đèn đảm bảo độ bền lên đến 100.000h).</w:t>
      </w:r>
    </w:p>
    <w:p w14:paraId="438E908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B90589">
        <w:rPr>
          <w:rFonts w:ascii="Times New Roman" w:eastAsiaTheme="minorHAnsi" w:hAnsi="Times New Roman"/>
          <w:b/>
          <w:bCs/>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Thời gian bảo hành: 5 năm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006FA78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Giấy đăng ký kiểu dáng công nghiệp</w:t>
      </w:r>
      <w:r w:rsidRPr="005C32C3">
        <w:rPr>
          <w:rFonts w:ascii="Times New Roman" w:eastAsiaTheme="minorHAnsi" w:hAnsi="Times New Roman"/>
          <w:szCs w:val="24"/>
        </w:rPr>
        <w:t xml:space="preserve"> hợp pháp tại Việt Nam do Cục sở hữu trí tuệ cấp, không được sữ dụng hàng giả hàng nhái kém chất lượng và vi phạm pháp luật.</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67B7C"/>
    <w:rsid w:val="000F162E"/>
    <w:rsid w:val="00136BC8"/>
    <w:rsid w:val="0014307F"/>
    <w:rsid w:val="00170721"/>
    <w:rsid w:val="00177FEA"/>
    <w:rsid w:val="001A4202"/>
    <w:rsid w:val="001B4543"/>
    <w:rsid w:val="001C3028"/>
    <w:rsid w:val="001C38DC"/>
    <w:rsid w:val="00231779"/>
    <w:rsid w:val="002426E6"/>
    <w:rsid w:val="00256735"/>
    <w:rsid w:val="00287D15"/>
    <w:rsid w:val="002A1824"/>
    <w:rsid w:val="002C77FE"/>
    <w:rsid w:val="002F0588"/>
    <w:rsid w:val="002F743B"/>
    <w:rsid w:val="00324AD0"/>
    <w:rsid w:val="00357698"/>
    <w:rsid w:val="003700A4"/>
    <w:rsid w:val="00373A5A"/>
    <w:rsid w:val="003742DE"/>
    <w:rsid w:val="0039165C"/>
    <w:rsid w:val="00395C52"/>
    <w:rsid w:val="003D7CE3"/>
    <w:rsid w:val="003E66B6"/>
    <w:rsid w:val="00416966"/>
    <w:rsid w:val="0042465E"/>
    <w:rsid w:val="00433DEA"/>
    <w:rsid w:val="00434D78"/>
    <w:rsid w:val="00456311"/>
    <w:rsid w:val="004A5026"/>
    <w:rsid w:val="004A624F"/>
    <w:rsid w:val="004D44AB"/>
    <w:rsid w:val="004E5169"/>
    <w:rsid w:val="00550155"/>
    <w:rsid w:val="00552DC4"/>
    <w:rsid w:val="005557F8"/>
    <w:rsid w:val="005C32C3"/>
    <w:rsid w:val="005D05EA"/>
    <w:rsid w:val="005D174E"/>
    <w:rsid w:val="005D725C"/>
    <w:rsid w:val="0060197A"/>
    <w:rsid w:val="006A601A"/>
    <w:rsid w:val="00700AC5"/>
    <w:rsid w:val="00704DFB"/>
    <w:rsid w:val="00711DC7"/>
    <w:rsid w:val="007176DF"/>
    <w:rsid w:val="00721476"/>
    <w:rsid w:val="00760B51"/>
    <w:rsid w:val="00770003"/>
    <w:rsid w:val="007B2C13"/>
    <w:rsid w:val="007B5811"/>
    <w:rsid w:val="007C6800"/>
    <w:rsid w:val="00802598"/>
    <w:rsid w:val="00805484"/>
    <w:rsid w:val="00846758"/>
    <w:rsid w:val="00850706"/>
    <w:rsid w:val="00874C5D"/>
    <w:rsid w:val="0088562F"/>
    <w:rsid w:val="008A0CC2"/>
    <w:rsid w:val="008B5F42"/>
    <w:rsid w:val="008F4C1E"/>
    <w:rsid w:val="009118DB"/>
    <w:rsid w:val="00930B30"/>
    <w:rsid w:val="00947086"/>
    <w:rsid w:val="00952DE1"/>
    <w:rsid w:val="00957FE9"/>
    <w:rsid w:val="00961370"/>
    <w:rsid w:val="009B4CC8"/>
    <w:rsid w:val="009D194F"/>
    <w:rsid w:val="009F0819"/>
    <w:rsid w:val="00A20117"/>
    <w:rsid w:val="00A6400E"/>
    <w:rsid w:val="00A70408"/>
    <w:rsid w:val="00AE6F3E"/>
    <w:rsid w:val="00B54541"/>
    <w:rsid w:val="00B76487"/>
    <w:rsid w:val="00B90589"/>
    <w:rsid w:val="00BC393D"/>
    <w:rsid w:val="00BF1440"/>
    <w:rsid w:val="00C061E8"/>
    <w:rsid w:val="00C40CE5"/>
    <w:rsid w:val="00C42948"/>
    <w:rsid w:val="00C44743"/>
    <w:rsid w:val="00C47AE3"/>
    <w:rsid w:val="00C90297"/>
    <w:rsid w:val="00C96C37"/>
    <w:rsid w:val="00C97175"/>
    <w:rsid w:val="00CA2936"/>
    <w:rsid w:val="00CA39B1"/>
    <w:rsid w:val="00CA66AF"/>
    <w:rsid w:val="00D00DAF"/>
    <w:rsid w:val="00D130FF"/>
    <w:rsid w:val="00D771E2"/>
    <w:rsid w:val="00DA2A63"/>
    <w:rsid w:val="00DD34D4"/>
    <w:rsid w:val="00DD4234"/>
    <w:rsid w:val="00DE2C92"/>
    <w:rsid w:val="00DF48E6"/>
    <w:rsid w:val="00E04844"/>
    <w:rsid w:val="00E060EA"/>
    <w:rsid w:val="00E221DF"/>
    <w:rsid w:val="00E270C9"/>
    <w:rsid w:val="00E37934"/>
    <w:rsid w:val="00E64867"/>
    <w:rsid w:val="00E90636"/>
    <w:rsid w:val="00E92C61"/>
    <w:rsid w:val="00E949D2"/>
    <w:rsid w:val="00EA5033"/>
    <w:rsid w:val="00EB1A08"/>
    <w:rsid w:val="00F04E35"/>
    <w:rsid w:val="00F13EB2"/>
    <w:rsid w:val="00F43B9B"/>
    <w:rsid w:val="00F72A7B"/>
    <w:rsid w:val="00F82804"/>
    <w:rsid w:val="00F949DF"/>
    <w:rsid w:val="00FC2ABD"/>
    <w:rsid w:val="00FC5A50"/>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1011</Words>
  <Characters>5766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2</cp:revision>
  <dcterms:created xsi:type="dcterms:W3CDTF">2022-09-06T12:08:00Z</dcterms:created>
  <dcterms:modified xsi:type="dcterms:W3CDTF">2022-09-06T12:08:00Z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